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B" w:rsidRDefault="00D13E0B" w:rsidP="00D13E0B">
      <w:pPr>
        <w:spacing w:after="0" w:line="240" w:lineRule="auto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</w:pPr>
      <w:r>
        <w:rPr>
          <w:rFonts w:ascii="Arial Black" w:eastAsia="Times New Roman" w:hAnsi="Arial Black" w:cs="Times New Roman"/>
          <w:noProof/>
          <w:color w:val="000000"/>
          <w:kern w:val="36"/>
          <w:sz w:val="36"/>
          <w:szCs w:val="36"/>
        </w:rPr>
        <w:drawing>
          <wp:inline distT="0" distB="0" distL="0" distR="0">
            <wp:extent cx="3212870" cy="5182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terUniversity_Logo_Horizontal_FullCol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870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0B" w:rsidRDefault="00D13E0B" w:rsidP="00D13E0B">
      <w:pPr>
        <w:spacing w:after="0" w:line="240" w:lineRule="auto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</w:pPr>
    </w:p>
    <w:p w:rsidR="00D13E0B" w:rsidRPr="00D13E0B" w:rsidRDefault="00D13E0B" w:rsidP="00D13E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3E0B">
        <w:rPr>
          <w:rFonts w:ascii="Arial Black" w:eastAsia="Times New Roman" w:hAnsi="Arial Black" w:cs="Times New Roman"/>
          <w:color w:val="000000"/>
          <w:kern w:val="36"/>
          <w:sz w:val="36"/>
          <w:szCs w:val="36"/>
        </w:rPr>
        <w:t>Job Description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JOB TITLE:</w:t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Professor 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 xml:space="preserve">DEPARTMENT OR SCHOOL 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OF: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COLLEGE: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ab/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REPORTS TO:</w:t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color w:val="000000"/>
          <w:sz w:val="20"/>
          <w:szCs w:val="20"/>
        </w:rPr>
        <w:t>COLLEGE MISSION:</w:t>
      </w:r>
      <w:r w:rsidRPr="00D13E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13E0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>Rochester University prepares students for professional and personal success as they serve in God's world.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POSITION SUMMARY:</w:t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 This [departmental] faculty will be tenure track eligible and teach [twenty-four hours or approved equivalency] per academic year.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EDUCATION AND/OR EXPERIENCE REQUIRED:</w:t>
      </w:r>
    </w:p>
    <w:p w:rsidR="00D13E0B" w:rsidRPr="00D13E0B" w:rsidRDefault="00D13E0B" w:rsidP="00D13E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[specific departmental requirements if applicable]</w:t>
      </w:r>
      <w:r w:rsidRPr="00D13E0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D13E0B" w:rsidRPr="00D13E0B" w:rsidRDefault="00D13E0B" w:rsidP="00D13E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Master’s degree in [discipline]</w:t>
      </w:r>
    </w:p>
    <w:p w:rsidR="00D13E0B" w:rsidRPr="00D13E0B" w:rsidRDefault="00D13E0B" w:rsidP="00D13E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[minimum or desired experience if applicable]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ESSENTIAL DUTIES AND RESPONSIBILITIES: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For specific rank indicators: See Indicators for Promotion and Evaluation document.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Participate with faculty to develop learning activities for students. 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Provide input to the Chair, Director, and/or Dean for planning regarding program effectiveness.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Stay up to date with current developments in the field by reviewing journals, abstracts, and [discipline specific] literature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Participate in RU and [school/department] committee work.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Attend designated University events, such as chapel, convocation, graduation, and other community building activities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Report accurate grades, attendance, and feedback to students.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Serve as academic advisers for students.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Hold a minimum of five (5) office hours per week.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Perform other duties as assigned.</w:t>
      </w:r>
    </w:p>
    <w:p w:rsidR="00D13E0B" w:rsidRPr="00D13E0B" w:rsidRDefault="00D13E0B" w:rsidP="00D13E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SPECIFIC DUTIES for PROGRAM</w:t>
      </w: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KNOWLEDGE, SKILLS, AND ABILITIES:</w:t>
      </w:r>
    </w:p>
    <w:p w:rsidR="00D13E0B" w:rsidRPr="00D13E0B" w:rsidRDefault="00D13E0B" w:rsidP="00D13E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 OTHER SPECIFIC DUTIES FOR PROGRAM</w:t>
      </w:r>
    </w:p>
    <w:p w:rsidR="00D13E0B" w:rsidRPr="00D13E0B" w:rsidRDefault="00D13E0B" w:rsidP="00D13E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Proactive engagement and serves as a role model:</w:t>
      </w:r>
    </w:p>
    <w:p w:rsidR="00D13E0B" w:rsidRPr="00D13E0B" w:rsidRDefault="00D13E0B" w:rsidP="00D13E0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for higher education practices</w:t>
      </w:r>
    </w:p>
    <w:p w:rsidR="00D13E0B" w:rsidRPr="00D13E0B" w:rsidRDefault="00D13E0B" w:rsidP="00D13E0B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areas of expertise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Initiates the development of creative and innovative solutions.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Knowledge and skill in teaching diverse learners, and ability to use current technology.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Good oral/written communication skills.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Ability to demonstrate consideration of others, and to deal effectively and fairly with a variety of individuals in a courteous manner. 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Ability to manage time independently and to collaborate with campus partners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lastRenderedPageBreak/>
        <w:t>Ability to develop engaging classroom activities, communicate expectations with markers of student success, and monitor students’ progress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Ability to clearly and effectively present ideas and compose/deliver presentations.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Ability to keep up-to-date on departmental and university policies, procedures, and practices in order to provide accurate information or assistance to students, staff, and faculty in a timely manner. 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Ability to effectively plan work activities, schedules,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 xml:space="preserve">Ability to assess student learning of both institutional and program level outcomes. </w:t>
      </w:r>
    </w:p>
    <w:p w:rsidR="00D13E0B" w:rsidRPr="00D13E0B" w:rsidRDefault="00D13E0B" w:rsidP="00D13E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Supportive of the university mission.</w:t>
      </w:r>
    </w:p>
    <w:p w:rsidR="00D13E0B" w:rsidRPr="00D13E0B" w:rsidRDefault="00D13E0B" w:rsidP="00D13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I have received a copy and understand the contents of the Job Description, Employee Policy Manual, Ethos Statement, Indicators for Promotion and Evaluation, Faculty Handbook, and [any other applicable documents].</w:t>
      </w:r>
    </w:p>
    <w:p w:rsidR="00D13E0B" w:rsidRPr="00D13E0B" w:rsidRDefault="00D13E0B" w:rsidP="00D13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E0B" w:rsidRPr="00D13E0B" w:rsidRDefault="00D13E0B" w:rsidP="00D1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E0B">
        <w:rPr>
          <w:rFonts w:ascii="Arial" w:eastAsia="Times New Roman" w:hAnsi="Arial" w:cs="Arial"/>
          <w:color w:val="000000"/>
          <w:sz w:val="20"/>
          <w:szCs w:val="20"/>
        </w:rPr>
        <w:t>Faculty Signature _______________________________________________     Date _______________</w:t>
      </w:r>
    </w:p>
    <w:p w:rsidR="009E5698" w:rsidRDefault="009E5698"/>
    <w:sectPr w:rsidR="009E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3CC"/>
    <w:multiLevelType w:val="multilevel"/>
    <w:tmpl w:val="AC6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607"/>
    <w:multiLevelType w:val="multilevel"/>
    <w:tmpl w:val="6B6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54D8A"/>
    <w:multiLevelType w:val="multilevel"/>
    <w:tmpl w:val="E1A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B"/>
    <w:rsid w:val="009E5698"/>
    <w:rsid w:val="00D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2019-05-17T14:56:00Z</dcterms:created>
  <dcterms:modified xsi:type="dcterms:W3CDTF">2019-05-17T14:57:00Z</dcterms:modified>
</cp:coreProperties>
</file>